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3E5F9" w14:textId="77777777" w:rsidR="00197FEE" w:rsidRPr="00197FEE" w:rsidRDefault="00197FEE" w:rsidP="00197FE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97FEE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197F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7FEE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197F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7FEE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197FEE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197FEE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197FE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197FEE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197F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7FEE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197F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7FEE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197FEE">
        <w:rPr>
          <w:rFonts w:ascii="Times New Roman" w:hAnsi="Times New Roman" w:cs="Times New Roman"/>
          <w:b/>
          <w:bCs/>
          <w:sz w:val="28"/>
          <w:szCs w:val="28"/>
        </w:rPr>
        <w:t xml:space="preserve"> 27.02.2018 по </w:t>
      </w:r>
      <w:proofErr w:type="spellStart"/>
      <w:r w:rsidRPr="00197FEE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197FEE">
        <w:rPr>
          <w:rFonts w:ascii="Times New Roman" w:hAnsi="Times New Roman" w:cs="Times New Roman"/>
          <w:b/>
          <w:bCs/>
          <w:sz w:val="28"/>
          <w:szCs w:val="28"/>
        </w:rPr>
        <w:t xml:space="preserve"> №812/1061/13-а.</w:t>
      </w:r>
    </w:p>
    <w:p w14:paraId="2C6A3370" w14:textId="77777777" w:rsidR="00197FEE" w:rsidRPr="00197FEE" w:rsidRDefault="00197FEE" w:rsidP="00197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97FEE" w:rsidRPr="00197FEE" w14:paraId="1724E6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1440916" w14:textId="77777777" w:rsidR="00197FEE" w:rsidRPr="00197FEE" w:rsidRDefault="00197FEE" w:rsidP="00197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28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A1D49B7" w14:textId="77777777" w:rsidR="00197FEE" w:rsidRPr="00197FEE" w:rsidRDefault="00197FEE" w:rsidP="00197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0A1B837" w14:textId="77777777" w:rsidR="00197FEE" w:rsidRPr="00197FEE" w:rsidRDefault="00197FEE" w:rsidP="00197F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197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7DBC7C52" w14:textId="77777777" w:rsidR="00197FEE" w:rsidRPr="00197FEE" w:rsidRDefault="00197FEE" w:rsidP="00197FE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FA4EA6" w14:textId="77777777" w:rsidR="00197FEE" w:rsidRPr="00197FEE" w:rsidRDefault="00197FEE" w:rsidP="00197FE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97FE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 27.02.2018</w:t>
      </w:r>
      <w:proofErr w:type="gramEnd"/>
      <w:r w:rsidRPr="00197FE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№812/1061/13-а за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 до Приватного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Станкодилер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"  про 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>.</w:t>
      </w:r>
    </w:p>
    <w:p w14:paraId="17A80FB2" w14:textId="77777777" w:rsidR="00197FEE" w:rsidRPr="00197FEE" w:rsidRDefault="00197FEE" w:rsidP="00197FE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FEE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смт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Іванівка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Антрацитівський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область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97FEE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197FEE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27.02.2018 про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правонаступником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>.</w:t>
      </w:r>
    </w:p>
    <w:p w14:paraId="256EEDE4" w14:textId="77777777" w:rsidR="00197FEE" w:rsidRPr="00197FEE" w:rsidRDefault="00197FEE" w:rsidP="00197FE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197FE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 27.02.2018</w:t>
      </w:r>
      <w:proofErr w:type="gramEnd"/>
      <w:r w:rsidRPr="00197FEE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правонаступником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197FEE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197FEE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197FEE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197F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197F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7FEE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197FEE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197FEE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197FE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97FEE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http://reyestr.court.gov.ua/Review/72433772</w:t>
      </w:r>
    </w:p>
    <w:p w14:paraId="2BA90F95" w14:textId="77777777" w:rsidR="00197FEE" w:rsidRPr="00197FEE" w:rsidRDefault="00197FEE" w:rsidP="00197FEE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7931C" w14:textId="77777777" w:rsidR="00197FEE" w:rsidRPr="00197FEE" w:rsidRDefault="00197FEE" w:rsidP="0019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353B0" w14:textId="77777777" w:rsidR="00197FEE" w:rsidRPr="00197FEE" w:rsidRDefault="00197FEE" w:rsidP="00197FE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97FEE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197FE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197F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7F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7F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7F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7FE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С.В. </w:t>
      </w:r>
      <w:proofErr w:type="spellStart"/>
      <w:r w:rsidRPr="00197FEE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197F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8E81D2" w14:textId="77777777" w:rsidR="00197FEE" w:rsidRPr="00197FEE" w:rsidRDefault="00197FEE" w:rsidP="00197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E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DAB321E" w14:textId="77777777" w:rsidR="00DD1957" w:rsidRPr="00197FEE" w:rsidRDefault="00DD1957" w:rsidP="00197FEE">
      <w:bookmarkStart w:id="0" w:name="_GoBack"/>
      <w:bookmarkEnd w:id="0"/>
    </w:p>
    <w:sectPr w:rsidR="00DD1957" w:rsidRPr="00197FEE" w:rsidSect="00957A2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15"/>
    <w:rsid w:val="00197FEE"/>
    <w:rsid w:val="009B48A0"/>
    <w:rsid w:val="00AE6415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C2D00-291E-406F-AFD6-7544114C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9B4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9B4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2018-02-28T11:51:00Z</dcterms:created>
  <dcterms:modified xsi:type="dcterms:W3CDTF">2018-02-28T12:16:00Z</dcterms:modified>
</cp:coreProperties>
</file>